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B" w:rsidRDefault="00B27C2B">
      <w:pPr>
        <w:pStyle w:val="Corpodetexto"/>
        <w:spacing w:before="4"/>
        <w:rPr>
          <w:rFonts w:ascii="Times New Roman"/>
          <w:sz w:val="21"/>
        </w:rPr>
      </w:pPr>
    </w:p>
    <w:p w:rsidR="00B27C2B" w:rsidRPr="00254091" w:rsidRDefault="008527D3">
      <w:pPr>
        <w:spacing w:before="56"/>
        <w:ind w:left="1175" w:right="1202"/>
        <w:jc w:val="center"/>
        <w:rPr>
          <w:b/>
        </w:rPr>
      </w:pPr>
      <w:r w:rsidRPr="00254091">
        <w:rPr>
          <w:b/>
        </w:rPr>
        <w:t>COORDENADORIA</w:t>
      </w:r>
      <w:r w:rsidRPr="00254091">
        <w:rPr>
          <w:b/>
          <w:spacing w:val="-3"/>
        </w:rPr>
        <w:t xml:space="preserve"> </w:t>
      </w:r>
      <w:r w:rsidRPr="00254091">
        <w:rPr>
          <w:b/>
        </w:rPr>
        <w:t>DE</w:t>
      </w:r>
      <w:r w:rsidRPr="00254091">
        <w:rPr>
          <w:b/>
          <w:spacing w:val="-4"/>
        </w:rPr>
        <w:t xml:space="preserve"> </w:t>
      </w:r>
      <w:r w:rsidRPr="00254091">
        <w:rPr>
          <w:b/>
        </w:rPr>
        <w:t>PRODUÇÃO</w:t>
      </w:r>
      <w:r w:rsidRPr="00254091">
        <w:rPr>
          <w:b/>
          <w:spacing w:val="-5"/>
        </w:rPr>
        <w:t xml:space="preserve"> </w:t>
      </w:r>
      <w:r w:rsidRPr="00254091">
        <w:rPr>
          <w:b/>
        </w:rPr>
        <w:t>E</w:t>
      </w:r>
      <w:r w:rsidRPr="00254091">
        <w:rPr>
          <w:b/>
          <w:spacing w:val="1"/>
        </w:rPr>
        <w:t xml:space="preserve"> </w:t>
      </w:r>
      <w:r w:rsidRPr="00254091">
        <w:rPr>
          <w:b/>
        </w:rPr>
        <w:t>EXTENSÃO</w:t>
      </w:r>
      <w:r w:rsidRPr="00254091">
        <w:rPr>
          <w:b/>
          <w:spacing w:val="-6"/>
        </w:rPr>
        <w:t xml:space="preserve"> </w:t>
      </w:r>
      <w:r w:rsidRPr="00254091">
        <w:rPr>
          <w:b/>
        </w:rPr>
        <w:t>(CPEx)</w:t>
      </w:r>
    </w:p>
    <w:p w:rsidR="00B27C2B" w:rsidRDefault="00B27C2B"/>
    <w:p w:rsidR="00B27C2B" w:rsidRDefault="00B27C2B">
      <w:pPr>
        <w:spacing w:before="8"/>
        <w:rPr>
          <w:sz w:val="16"/>
        </w:rPr>
      </w:pPr>
    </w:p>
    <w:p w:rsidR="00B27C2B" w:rsidRDefault="008527D3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SOLICITAÇÃO DE</w:t>
      </w:r>
      <w:r>
        <w:rPr>
          <w:spacing w:val="-4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DOCENTE</w:t>
      </w:r>
    </w:p>
    <w:p w:rsidR="00B27C2B" w:rsidRDefault="00B27C2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6233"/>
      </w:tblGrid>
      <w:tr w:rsidR="00B27C2B" w:rsidTr="00254091">
        <w:trPr>
          <w:trHeight w:val="805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spacing w:line="266" w:lineRule="exact"/>
              <w:ind w:left="106"/>
            </w:pPr>
            <w:r>
              <w:t>Nome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2B" w:rsidTr="00254091">
        <w:trPr>
          <w:trHeight w:val="806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spacing w:line="266" w:lineRule="exact"/>
              <w:ind w:left="106"/>
            </w:pPr>
            <w:r>
              <w:t>Titulação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2B" w:rsidTr="00254091">
        <w:trPr>
          <w:trHeight w:val="802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ind w:left="106" w:right="95"/>
            </w:pPr>
            <w:r>
              <w:t>Curso(s) ao(s) qual(ais)</w:t>
            </w:r>
            <w:r>
              <w:rPr>
                <w:spacing w:val="-47"/>
              </w:rPr>
              <w:t xml:space="preserve"> </w:t>
            </w:r>
            <w:r>
              <w:t>está</w:t>
            </w:r>
            <w:r>
              <w:rPr>
                <w:spacing w:val="-5"/>
              </w:rPr>
              <w:t xml:space="preserve"> </w:t>
            </w:r>
            <w:r>
              <w:t>vinculado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2B" w:rsidTr="00254091">
        <w:trPr>
          <w:trHeight w:val="805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spacing w:before="1"/>
              <w:ind w:left="106" w:right="182"/>
            </w:pPr>
            <w:r>
              <w:t>Participa de Grupo de</w:t>
            </w:r>
            <w:r>
              <w:rPr>
                <w:spacing w:val="-47"/>
              </w:rPr>
              <w:t xml:space="preserve"> </w:t>
            </w:r>
            <w:r>
              <w:t>Pesquisa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Grupo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B27C2B" w:rsidRDefault="008527D3">
            <w:pPr>
              <w:pStyle w:val="TableParagraph"/>
              <w:spacing w:line="248" w:lineRule="exact"/>
              <w:ind w:left="106"/>
            </w:pPr>
            <w:r>
              <w:t>Estudo?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2B" w:rsidTr="00254091">
        <w:trPr>
          <w:trHeight w:val="538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spacing w:before="1"/>
              <w:ind w:left="106"/>
            </w:pPr>
            <w:r>
              <w:t>Data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pedido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2B" w:rsidTr="00254091">
        <w:trPr>
          <w:trHeight w:val="534"/>
        </w:trPr>
        <w:tc>
          <w:tcPr>
            <w:tcW w:w="2265" w:type="dxa"/>
            <w:shd w:val="clear" w:color="auto" w:fill="D9D9D9"/>
          </w:tcPr>
          <w:p w:rsidR="00B27C2B" w:rsidRDefault="008527D3">
            <w:pPr>
              <w:pStyle w:val="TableParagraph"/>
              <w:spacing w:line="270" w:lineRule="atLeast"/>
              <w:ind w:left="106" w:right="916"/>
            </w:pPr>
            <w:r>
              <w:t>Assinatura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solicitante</w:t>
            </w:r>
          </w:p>
        </w:tc>
        <w:tc>
          <w:tcPr>
            <w:tcW w:w="6233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7C2B" w:rsidRDefault="00B27C2B">
      <w:pPr>
        <w:rPr>
          <w:b/>
          <w:sz w:val="20"/>
        </w:rPr>
      </w:pPr>
    </w:p>
    <w:p w:rsidR="00B27C2B" w:rsidRDefault="00B27C2B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B27C2B" w:rsidTr="00254091">
        <w:trPr>
          <w:trHeight w:val="538"/>
        </w:trPr>
        <w:tc>
          <w:tcPr>
            <w:tcW w:w="8498" w:type="dxa"/>
            <w:shd w:val="clear" w:color="auto" w:fill="D9D9D9"/>
          </w:tcPr>
          <w:p w:rsidR="00B27C2B" w:rsidRDefault="008527D3">
            <w:pPr>
              <w:pStyle w:val="TableParagraph"/>
              <w:spacing w:line="266" w:lineRule="exact"/>
              <w:ind w:left="2397" w:right="2397"/>
              <w:jc w:val="center"/>
            </w:pPr>
            <w:r>
              <w:t>Natureza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pedido</w:t>
            </w:r>
          </w:p>
        </w:tc>
      </w:tr>
      <w:tr w:rsidR="00B27C2B" w:rsidTr="00254091">
        <w:trPr>
          <w:trHeight w:val="2414"/>
        </w:trPr>
        <w:tc>
          <w:tcPr>
            <w:tcW w:w="8498" w:type="dxa"/>
          </w:tcPr>
          <w:p w:rsidR="00B27C2B" w:rsidRDefault="00B27C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7C2B" w:rsidRDefault="008527D3">
            <w:pPr>
              <w:pStyle w:val="TableParagraph"/>
              <w:ind w:left="106" w:right="49"/>
            </w:pPr>
            <w:r>
              <w:t>(</w:t>
            </w:r>
            <w:r>
              <w:rPr>
                <w:spacing w:val="37"/>
              </w:rPr>
              <w:t xml:space="preserve"> </w:t>
            </w:r>
            <w:r>
              <w:t>) Licença</w:t>
            </w:r>
            <w:r>
              <w:rPr>
                <w:spacing w:val="-3"/>
              </w:rPr>
              <w:t xml:space="preserve"> </w:t>
            </w:r>
            <w:r>
              <w:t>s/</w:t>
            </w:r>
            <w:r>
              <w:rPr>
                <w:spacing w:val="-4"/>
              </w:rPr>
              <w:t xml:space="preserve"> </w:t>
            </w:r>
            <w:r>
              <w:t>Vencimento</w:t>
            </w:r>
            <w:r>
              <w:rPr>
                <w:spacing w:val="-4"/>
              </w:rPr>
              <w:t xml:space="preserve"> </w:t>
            </w:r>
            <w:r>
              <w:t>p/</w:t>
            </w:r>
            <w:r>
              <w:rPr>
                <w:spacing w:val="-5"/>
              </w:rPr>
              <w:t xml:space="preserve"> </w:t>
            </w: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Pós-Graduação</w:t>
            </w:r>
            <w:r>
              <w:rPr>
                <w:spacing w:val="-4"/>
              </w:rPr>
              <w:t xml:space="preserve"> </w:t>
            </w:r>
            <w:r>
              <w:t>stricto</w:t>
            </w:r>
            <w:r>
              <w:rPr>
                <w:spacing w:val="-1"/>
              </w:rPr>
              <w:t xml:space="preserve"> </w:t>
            </w:r>
            <w:r>
              <w:t>sensu</w:t>
            </w:r>
            <w:r>
              <w:rPr>
                <w:spacing w:val="-4"/>
              </w:rPr>
              <w:t xml:space="preserve"> </w:t>
            </w:r>
            <w:r>
              <w:t>(afastamento</w:t>
            </w:r>
            <w:r>
              <w:rPr>
                <w:spacing w:val="-47"/>
              </w:rPr>
              <w:t xml:space="preserve"> </w:t>
            </w:r>
            <w:r>
              <w:t>integral)</w:t>
            </w:r>
          </w:p>
          <w:p w:rsidR="00B27C2B" w:rsidRDefault="008527D3">
            <w:pPr>
              <w:pStyle w:val="TableParagraph"/>
              <w:spacing w:before="3"/>
              <w:ind w:left="106" w:right="49"/>
            </w:pPr>
            <w:r>
              <w:t>(</w:t>
            </w:r>
            <w:r>
              <w:rPr>
                <w:spacing w:val="34"/>
              </w:rPr>
              <w:t xml:space="preserve"> </w:t>
            </w:r>
            <w:r>
              <w:t>) Licença</w:t>
            </w:r>
            <w:r>
              <w:rPr>
                <w:spacing w:val="-3"/>
              </w:rPr>
              <w:t xml:space="preserve"> </w:t>
            </w:r>
            <w:r>
              <w:t>c/</w:t>
            </w:r>
            <w:r>
              <w:rPr>
                <w:spacing w:val="-2"/>
              </w:rPr>
              <w:t xml:space="preserve"> </w:t>
            </w:r>
            <w:r>
              <w:t>Vencimento</w:t>
            </w:r>
            <w:r>
              <w:rPr>
                <w:spacing w:val="-4"/>
              </w:rPr>
              <w:t xml:space="preserve"> </w:t>
            </w:r>
            <w:r>
              <w:t>p/</w:t>
            </w:r>
            <w:r>
              <w:rPr>
                <w:spacing w:val="-2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Pós-Graduação</w:t>
            </w:r>
            <w:r>
              <w:rPr>
                <w:spacing w:val="-4"/>
              </w:rPr>
              <w:t xml:space="preserve"> </w:t>
            </w:r>
            <w:r>
              <w:t>stricto</w:t>
            </w:r>
            <w:r>
              <w:rPr>
                <w:spacing w:val="-2"/>
              </w:rPr>
              <w:t xml:space="preserve"> </w:t>
            </w:r>
            <w:r>
              <w:t>sensu</w:t>
            </w:r>
            <w:r>
              <w:rPr>
                <w:spacing w:val="-4"/>
              </w:rPr>
              <w:t xml:space="preserve"> </w:t>
            </w:r>
            <w:r>
              <w:t>(afastamento</w:t>
            </w:r>
            <w:r>
              <w:rPr>
                <w:spacing w:val="-47"/>
              </w:rPr>
              <w:t xml:space="preserve"> </w:t>
            </w:r>
            <w:r>
              <w:t>integral)</w:t>
            </w:r>
          </w:p>
          <w:p w:rsidR="00B27C2B" w:rsidRDefault="008527D3">
            <w:pPr>
              <w:pStyle w:val="TableParagraph"/>
              <w:ind w:left="106" w:right="997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 Ajuste de Carga Horária p/ Realização de Pós-Graduação (afastamento parcial)</w:t>
            </w:r>
            <w:r>
              <w:rPr>
                <w:spacing w:val="-48"/>
              </w:rPr>
              <w:t xml:space="preserve"> </w:t>
            </w: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Licença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Evento</w:t>
            </w:r>
            <w:r>
              <w:rPr>
                <w:spacing w:val="1"/>
              </w:rPr>
              <w:t xml:space="preserve"> </w:t>
            </w:r>
            <w:r>
              <w:t>Científico</w:t>
            </w:r>
          </w:p>
          <w:p w:rsidR="00B27C2B" w:rsidRDefault="008527D3">
            <w:pPr>
              <w:pStyle w:val="TableParagraph"/>
              <w:spacing w:line="267" w:lineRule="exact"/>
              <w:ind w:left="106"/>
            </w:pPr>
            <w:r>
              <w:t>(</w:t>
            </w:r>
            <w:r>
              <w:rPr>
                <w:spacing w:val="86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Subvenção</w:t>
            </w:r>
            <w:r>
              <w:rPr>
                <w:spacing w:val="-1"/>
              </w:rPr>
              <w:t xml:space="preserve"> </w:t>
            </w:r>
            <w:r>
              <w:t>p/</w:t>
            </w:r>
            <w:r>
              <w:rPr>
                <w:spacing w:val="-5"/>
              </w:rPr>
              <w:t xml:space="preserve"> </w:t>
            </w:r>
            <w:r>
              <w:t>Apresentação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2"/>
              </w:rPr>
              <w:t xml:space="preserve"> </w:t>
            </w:r>
            <w:r>
              <w:t>Científicos</w:t>
            </w:r>
          </w:p>
        </w:tc>
      </w:tr>
    </w:tbl>
    <w:p w:rsidR="00B27C2B" w:rsidRDefault="00B27C2B">
      <w:pPr>
        <w:rPr>
          <w:b/>
          <w:sz w:val="20"/>
        </w:rPr>
      </w:pPr>
    </w:p>
    <w:p w:rsidR="00B27C2B" w:rsidRDefault="00B27C2B">
      <w:pPr>
        <w:rPr>
          <w:b/>
          <w:sz w:val="1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B27C2B" w:rsidTr="00254091">
        <w:trPr>
          <w:trHeight w:val="538"/>
        </w:trPr>
        <w:tc>
          <w:tcPr>
            <w:tcW w:w="8498" w:type="dxa"/>
            <w:shd w:val="clear" w:color="auto" w:fill="D0CECE"/>
          </w:tcPr>
          <w:p w:rsidR="00B27C2B" w:rsidRDefault="008527D3">
            <w:pPr>
              <w:pStyle w:val="TableParagraph"/>
              <w:spacing w:before="1"/>
              <w:ind w:left="2397" w:right="2399"/>
              <w:jc w:val="center"/>
            </w:pPr>
            <w:r>
              <w:t>Indicar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modalidade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ou Evento</w:t>
            </w:r>
          </w:p>
        </w:tc>
      </w:tr>
      <w:tr w:rsidR="00B27C2B" w:rsidTr="00254091">
        <w:trPr>
          <w:trHeight w:val="1881"/>
        </w:trPr>
        <w:tc>
          <w:tcPr>
            <w:tcW w:w="8498" w:type="dxa"/>
          </w:tcPr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8527D3">
            <w:pPr>
              <w:pStyle w:val="TableParagraph"/>
              <w:spacing w:before="1"/>
              <w:ind w:left="106" w:right="5720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 Pós-graduação latu sensu</w:t>
            </w:r>
            <w:r>
              <w:rPr>
                <w:spacing w:val="-48"/>
              </w:rPr>
              <w:t xml:space="preserve"> </w:t>
            </w:r>
            <w:r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Mestrado</w:t>
            </w:r>
          </w:p>
          <w:p w:rsidR="00B27C2B" w:rsidRDefault="008527D3">
            <w:pPr>
              <w:pStyle w:val="TableParagraph"/>
              <w:tabs>
                <w:tab w:val="left" w:pos="418"/>
              </w:tabs>
              <w:spacing w:line="267" w:lineRule="exact"/>
              <w:ind w:left="106"/>
            </w:pPr>
            <w:r>
              <w:t>(</w:t>
            </w:r>
            <w:r>
              <w:tab/>
              <w:t>)</w:t>
            </w:r>
            <w:r>
              <w:rPr>
                <w:spacing w:val="-4"/>
              </w:rPr>
              <w:t xml:space="preserve"> </w:t>
            </w:r>
            <w:r>
              <w:t>Doutorado</w:t>
            </w:r>
          </w:p>
          <w:p w:rsidR="00B27C2B" w:rsidRDefault="008527D3">
            <w:pPr>
              <w:pStyle w:val="TableParagraph"/>
              <w:tabs>
                <w:tab w:val="left" w:pos="418"/>
              </w:tabs>
              <w:spacing w:line="268" w:lineRule="exact"/>
              <w:ind w:left="106"/>
            </w:pPr>
            <w:r>
              <w:t>(</w:t>
            </w:r>
            <w:r>
              <w:tab/>
              <w:t>)</w:t>
            </w:r>
            <w:r>
              <w:rPr>
                <w:spacing w:val="-5"/>
              </w:rPr>
              <w:t xml:space="preserve"> </w:t>
            </w:r>
            <w:r>
              <w:t>Pós-doutorado</w:t>
            </w:r>
          </w:p>
          <w:p w:rsidR="00B27C2B" w:rsidRDefault="008527D3">
            <w:pPr>
              <w:pStyle w:val="TableParagraph"/>
              <w:tabs>
                <w:tab w:val="left" w:pos="418"/>
              </w:tabs>
              <w:spacing w:line="268" w:lineRule="exact"/>
              <w:ind w:left="106"/>
            </w:pPr>
            <w:r>
              <w:t>(</w:t>
            </w:r>
            <w:r>
              <w:tab/>
              <w:t>)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1"/>
              </w:rPr>
              <w:t xml:space="preserve"> </w:t>
            </w:r>
            <w:r>
              <w:t>Científico</w:t>
            </w:r>
          </w:p>
        </w:tc>
      </w:tr>
      <w:tr w:rsidR="00B27C2B" w:rsidTr="00254091">
        <w:trPr>
          <w:trHeight w:val="266"/>
        </w:trPr>
        <w:tc>
          <w:tcPr>
            <w:tcW w:w="8498" w:type="dxa"/>
            <w:shd w:val="clear" w:color="auto" w:fill="D0CECE"/>
          </w:tcPr>
          <w:p w:rsidR="00B27C2B" w:rsidRDefault="008527D3">
            <w:pPr>
              <w:pStyle w:val="TableParagraph"/>
              <w:spacing w:line="247" w:lineRule="exact"/>
              <w:ind w:left="2395" w:right="2399"/>
              <w:jc w:val="center"/>
            </w:pPr>
            <w:r>
              <w:t>Nome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Instituição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Evento</w:t>
            </w:r>
          </w:p>
        </w:tc>
      </w:tr>
      <w:tr w:rsidR="00B27C2B" w:rsidTr="00254091">
        <w:trPr>
          <w:trHeight w:val="805"/>
        </w:trPr>
        <w:tc>
          <w:tcPr>
            <w:tcW w:w="8498" w:type="dxa"/>
          </w:tcPr>
          <w:p w:rsidR="00B27C2B" w:rsidRDefault="00B27C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7C2B" w:rsidRDefault="00B27C2B">
      <w:pPr>
        <w:rPr>
          <w:rFonts w:ascii="Times New Roman"/>
          <w:sz w:val="20"/>
        </w:rPr>
        <w:sectPr w:rsidR="00B27C2B" w:rsidSect="00254091">
          <w:headerReference w:type="default" r:id="rId7"/>
          <w:type w:val="continuous"/>
          <w:pgSz w:w="11910" w:h="16840"/>
          <w:pgMar w:top="1660" w:right="853" w:bottom="280" w:left="709" w:header="600" w:footer="720" w:gutter="0"/>
          <w:pgNumType w:start="1"/>
          <w:cols w:space="720"/>
        </w:sectPr>
      </w:pPr>
    </w:p>
    <w:p w:rsidR="00B27C2B" w:rsidRDefault="00B27C2B">
      <w:pPr>
        <w:rPr>
          <w:b/>
          <w:sz w:val="20"/>
        </w:rPr>
      </w:pPr>
    </w:p>
    <w:p w:rsidR="00B27C2B" w:rsidRDefault="00B27C2B">
      <w:pPr>
        <w:rPr>
          <w:b/>
          <w:sz w:val="20"/>
        </w:rPr>
      </w:pPr>
    </w:p>
    <w:p w:rsidR="00B27C2B" w:rsidRDefault="00B27C2B">
      <w:pPr>
        <w:spacing w:before="8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B27C2B" w:rsidTr="007A469A">
        <w:trPr>
          <w:trHeight w:val="536"/>
        </w:trPr>
        <w:tc>
          <w:tcPr>
            <w:tcW w:w="8498" w:type="dxa"/>
            <w:shd w:val="clear" w:color="auto" w:fill="E7E6E6"/>
          </w:tcPr>
          <w:p w:rsidR="00B27C2B" w:rsidRDefault="008527D3">
            <w:pPr>
              <w:pStyle w:val="TableParagraph"/>
              <w:spacing w:line="268" w:lineRule="exact"/>
              <w:ind w:left="2397" w:right="2397"/>
              <w:jc w:val="center"/>
            </w:pPr>
            <w:r>
              <w:t>Justificativa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pedido</w:t>
            </w:r>
          </w:p>
        </w:tc>
      </w:tr>
      <w:tr w:rsidR="00B27C2B" w:rsidTr="007A469A">
        <w:trPr>
          <w:trHeight w:val="2150"/>
        </w:trPr>
        <w:tc>
          <w:tcPr>
            <w:tcW w:w="8498" w:type="dxa"/>
          </w:tcPr>
          <w:p w:rsidR="00B27C2B" w:rsidRDefault="00B27C2B">
            <w:pPr>
              <w:pStyle w:val="TableParagraph"/>
              <w:spacing w:before="1"/>
              <w:rPr>
                <w:b/>
              </w:rPr>
            </w:pPr>
          </w:p>
          <w:p w:rsidR="00B27C2B" w:rsidRDefault="008527D3">
            <w:pPr>
              <w:pStyle w:val="TableParagraph"/>
              <w:ind w:left="106" w:right="49"/>
            </w:pPr>
            <w:r>
              <w:t>Descrever</w:t>
            </w:r>
            <w:r>
              <w:rPr>
                <w:spacing w:val="-4"/>
              </w:rPr>
              <w:t xml:space="preserve"> </w:t>
            </w:r>
            <w:r>
              <w:t>relevância, cronograma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relevância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pesquisa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extensão</w:t>
            </w:r>
            <w:r>
              <w:rPr>
                <w:spacing w:val="-7"/>
              </w:rPr>
              <w:t xml:space="preserve"> </w:t>
            </w:r>
            <w:r>
              <w:t>universitárias.</w:t>
            </w:r>
            <w:r>
              <w:rPr>
                <w:spacing w:val="-46"/>
              </w:rPr>
              <w:t xml:space="preserve"> </w:t>
            </w:r>
            <w:r>
              <w:t>Indicar</w:t>
            </w:r>
            <w:r>
              <w:rPr>
                <w:spacing w:val="-4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solicitado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reembolso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anexados.</w:t>
            </w:r>
          </w:p>
          <w:p w:rsidR="00B27C2B" w:rsidRDefault="008527D3">
            <w:pPr>
              <w:pStyle w:val="TableParagraph"/>
              <w:spacing w:line="267" w:lineRule="exact"/>
              <w:ind w:left="106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pedidos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subvenção:</w:t>
            </w:r>
          </w:p>
          <w:p w:rsidR="00B27C2B" w:rsidRDefault="008527D3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68" w:lineRule="exact"/>
              <w:ind w:hanging="229"/>
            </w:pPr>
            <w:r>
              <w:t>Cópia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Certificado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trabalho;</w:t>
            </w:r>
          </w:p>
          <w:p w:rsidR="00B27C2B" w:rsidRDefault="008527D3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68" w:lineRule="exact"/>
              <w:ind w:hanging="229"/>
            </w:pPr>
            <w:r>
              <w:t>Cópia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publicado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ISSN</w:t>
            </w:r>
            <w:r>
              <w:rPr>
                <w:spacing w:val="-2"/>
              </w:rPr>
              <w:t xml:space="preserve"> </w:t>
            </w:r>
            <w:r>
              <w:t>ou ISBN;</w:t>
            </w:r>
          </w:p>
          <w:p w:rsidR="00B27C2B" w:rsidRDefault="008527D3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line="268" w:lineRule="exact"/>
              <w:ind w:hanging="229"/>
            </w:pPr>
            <w:r>
              <w:t>Cópia</w:t>
            </w:r>
            <w:r>
              <w:rPr>
                <w:spacing w:val="-8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notas</w:t>
            </w:r>
            <w:r>
              <w:rPr>
                <w:spacing w:val="-5"/>
              </w:rPr>
              <w:t xml:space="preserve"> </w:t>
            </w:r>
            <w:r>
              <w:t>fiscais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gastos</w:t>
            </w:r>
            <w:r>
              <w:rPr>
                <w:spacing w:val="-5"/>
              </w:rPr>
              <w:t xml:space="preserve"> </w:t>
            </w:r>
            <w:r>
              <w:t>(passagem,</w:t>
            </w:r>
            <w:r>
              <w:rPr>
                <w:spacing w:val="-5"/>
              </w:rPr>
              <w:t xml:space="preserve"> </w:t>
            </w:r>
            <w:r>
              <w:t>inscrição,</w:t>
            </w:r>
            <w:r>
              <w:rPr>
                <w:spacing w:val="-5"/>
              </w:rPr>
              <w:t xml:space="preserve"> </w:t>
            </w:r>
            <w:r>
              <w:t>hospedagem,</w:t>
            </w:r>
            <w:r>
              <w:rPr>
                <w:spacing w:val="-5"/>
              </w:rPr>
              <w:t xml:space="preserve"> </w:t>
            </w:r>
            <w:r>
              <w:t>deslocamento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B27C2B" w:rsidRDefault="008527D3">
            <w:pPr>
              <w:pStyle w:val="TableParagraph"/>
              <w:spacing w:before="4" w:line="248" w:lineRule="exact"/>
              <w:ind w:left="3776"/>
            </w:pPr>
            <w:r>
              <w:t>refeições).</w:t>
            </w:r>
          </w:p>
        </w:tc>
      </w:tr>
      <w:tr w:rsidR="00B27C2B" w:rsidTr="007A469A">
        <w:trPr>
          <w:trHeight w:val="1878"/>
        </w:trPr>
        <w:tc>
          <w:tcPr>
            <w:tcW w:w="8498" w:type="dxa"/>
          </w:tcPr>
          <w:p w:rsidR="00B27C2B" w:rsidRDefault="00B27C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7C2B" w:rsidRDefault="00B27C2B">
      <w:pPr>
        <w:rPr>
          <w:b/>
          <w:sz w:val="20"/>
        </w:rPr>
      </w:pPr>
    </w:p>
    <w:p w:rsidR="00B27C2B" w:rsidRDefault="00B27C2B">
      <w:pPr>
        <w:rPr>
          <w:b/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8"/>
      </w:tblGrid>
      <w:tr w:rsidR="00B27C2B" w:rsidTr="007A469A">
        <w:trPr>
          <w:trHeight w:val="806"/>
        </w:trPr>
        <w:tc>
          <w:tcPr>
            <w:tcW w:w="8498" w:type="dxa"/>
          </w:tcPr>
          <w:p w:rsidR="00B27C2B" w:rsidRDefault="00B27C2B">
            <w:pPr>
              <w:pStyle w:val="TableParagraph"/>
              <w:spacing w:before="1"/>
              <w:rPr>
                <w:b/>
              </w:rPr>
            </w:pPr>
          </w:p>
          <w:p w:rsidR="00B27C2B" w:rsidRDefault="008527D3">
            <w:pPr>
              <w:pStyle w:val="TableParagraph"/>
              <w:ind w:left="2397" w:right="2397"/>
              <w:jc w:val="center"/>
            </w:pPr>
            <w:r>
              <w:t>Despacho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Coordenadoria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Direção</w:t>
            </w:r>
          </w:p>
        </w:tc>
      </w:tr>
      <w:tr w:rsidR="00B27C2B" w:rsidTr="007A469A">
        <w:trPr>
          <w:trHeight w:val="1033"/>
        </w:trPr>
        <w:tc>
          <w:tcPr>
            <w:tcW w:w="8498" w:type="dxa"/>
          </w:tcPr>
          <w:p w:rsidR="00B27C2B" w:rsidRDefault="00B27C2B">
            <w:pPr>
              <w:pStyle w:val="TableParagraph"/>
              <w:spacing w:before="1"/>
              <w:rPr>
                <w:b/>
              </w:rPr>
            </w:pPr>
          </w:p>
          <w:p w:rsidR="00B27C2B" w:rsidRDefault="008527D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96" w:lineRule="exact"/>
              <w:ind w:hanging="192"/>
            </w:pPr>
            <w:r>
              <w:t>Defiro</w:t>
            </w:r>
          </w:p>
          <w:p w:rsidR="00B27C2B" w:rsidRDefault="008527D3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96" w:lineRule="exact"/>
              <w:ind w:hanging="192"/>
            </w:pPr>
            <w:r>
              <w:t>Indefiro</w:t>
            </w:r>
          </w:p>
        </w:tc>
      </w:tr>
      <w:tr w:rsidR="00B27C2B" w:rsidTr="007A469A">
        <w:trPr>
          <w:trHeight w:val="533"/>
        </w:trPr>
        <w:tc>
          <w:tcPr>
            <w:tcW w:w="8498" w:type="dxa"/>
          </w:tcPr>
          <w:p w:rsidR="00B27C2B" w:rsidRDefault="008527D3">
            <w:pPr>
              <w:pStyle w:val="TableParagraph"/>
              <w:spacing w:line="266" w:lineRule="exact"/>
              <w:ind w:left="2397" w:right="2398"/>
              <w:jc w:val="center"/>
            </w:pPr>
            <w:r>
              <w:t>Fundamentação</w:t>
            </w:r>
          </w:p>
        </w:tc>
      </w:tr>
      <w:tr w:rsidR="00B27C2B" w:rsidTr="007A469A">
        <w:trPr>
          <w:trHeight w:val="3223"/>
        </w:trPr>
        <w:tc>
          <w:tcPr>
            <w:tcW w:w="8498" w:type="dxa"/>
          </w:tcPr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rPr>
                <w:b/>
              </w:rPr>
            </w:pPr>
          </w:p>
          <w:p w:rsidR="00B27C2B" w:rsidRDefault="00B27C2B">
            <w:pPr>
              <w:pStyle w:val="TableParagraph"/>
              <w:spacing w:before="1"/>
              <w:rPr>
                <w:b/>
              </w:rPr>
            </w:pPr>
          </w:p>
          <w:p w:rsidR="00B27C2B" w:rsidRDefault="008527D3">
            <w:pPr>
              <w:pStyle w:val="TableParagraph"/>
              <w:spacing w:line="268" w:lineRule="exact"/>
              <w:ind w:left="106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responsável</w:t>
            </w:r>
          </w:p>
          <w:p w:rsidR="00B27C2B" w:rsidRDefault="008527D3">
            <w:pPr>
              <w:pStyle w:val="TableParagraph"/>
              <w:tabs>
                <w:tab w:val="left" w:pos="7747"/>
                <w:tab w:val="left" w:pos="8428"/>
              </w:tabs>
              <w:spacing w:line="268" w:lineRule="exact"/>
              <w:ind w:left="6372"/>
            </w:pPr>
            <w:r>
              <w:t>Data: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527D3" w:rsidRDefault="008527D3">
      <w:bookmarkStart w:id="0" w:name="_GoBack"/>
      <w:bookmarkEnd w:id="0"/>
    </w:p>
    <w:sectPr w:rsidR="008527D3" w:rsidSect="007A469A">
      <w:pgSz w:w="11910" w:h="16840"/>
      <w:pgMar w:top="1660" w:right="1580" w:bottom="280" w:left="851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0A" w:rsidRDefault="00CA550A">
      <w:r>
        <w:separator/>
      </w:r>
    </w:p>
  </w:endnote>
  <w:endnote w:type="continuationSeparator" w:id="0">
    <w:p w:rsidR="00CA550A" w:rsidRDefault="00C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0A" w:rsidRDefault="00CA550A">
      <w:r>
        <w:separator/>
      </w:r>
    </w:p>
  </w:footnote>
  <w:footnote w:type="continuationSeparator" w:id="0">
    <w:p w:rsidR="00CA550A" w:rsidRDefault="00CA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91" w:rsidRDefault="007A469A" w:rsidP="007A469A">
    <w:pPr>
      <w:ind w:left="-851"/>
      <w:jc w:val="center"/>
      <w:rPr>
        <w:sz w:val="4"/>
      </w:rPr>
    </w:pPr>
    <w:r>
      <w:rPr>
        <w:rFonts w:ascii="Georgia" w:hAnsi="Georgia"/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1" locked="0" layoutInCell="1" allowOverlap="1" wp14:anchorId="619FE3AC" wp14:editId="4DEE3166">
          <wp:simplePos x="0" y="0"/>
          <wp:positionH relativeFrom="column">
            <wp:posOffset>5120005</wp:posOffset>
          </wp:positionH>
          <wp:positionV relativeFrom="paragraph">
            <wp:posOffset>-197485</wp:posOffset>
          </wp:positionV>
          <wp:extent cx="1182370" cy="426720"/>
          <wp:effectExtent l="0" t="0" r="0" b="0"/>
          <wp:wrapThrough wrapText="bothSides">
            <wp:wrapPolygon edited="0">
              <wp:start x="0" y="0"/>
              <wp:lineTo x="0" y="20250"/>
              <wp:lineTo x="21229" y="20250"/>
              <wp:lineTo x="21229" y="0"/>
              <wp:lineTo x="0" y="0"/>
            </wp:wrapPolygon>
          </wp:wrapThrough>
          <wp:docPr id="35" name="Imagem 35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Verdana"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.6pt;margin-top:-11.9pt;width:81pt;height:32.4pt;z-index:251658752;mso-wrap-edited:f;mso-position-horizontal-relative:text;mso-position-vertical-relative:text" wrapcoords="-196 0 -196 21240 21600 21240 21600 0 -196 0" fillcolor="window">
          <v:imagedata r:id="rId2" o:title=""/>
        </v:shape>
        <o:OLEObject Type="Embed" ProgID="MSPhotoEd.3" ShapeID="_x0000_s2051" DrawAspect="Content" ObjectID="_1743447455" r:id="rId3"/>
      </w:object>
    </w:r>
    <w:r w:rsidR="00254091">
      <w:rPr>
        <w:sz w:val="4"/>
      </w:rPr>
      <w:t>1</w:t>
    </w:r>
  </w:p>
  <w:p w:rsidR="00254091" w:rsidRDefault="00254091" w:rsidP="00254091">
    <w:pPr>
      <w:jc w:val="center"/>
      <w:rPr>
        <w:sz w:val="4"/>
      </w:rPr>
    </w:pPr>
  </w:p>
  <w:p w:rsidR="00254091" w:rsidRDefault="00254091" w:rsidP="00254091">
    <w:pPr>
      <w:jc w:val="center"/>
      <w:rPr>
        <w:sz w:val="4"/>
      </w:rPr>
    </w:pPr>
  </w:p>
  <w:p w:rsidR="00254091" w:rsidRDefault="00254091" w:rsidP="00254091">
    <w:pPr>
      <w:jc w:val="center"/>
      <w:rPr>
        <w:sz w:val="4"/>
      </w:rPr>
    </w:pPr>
  </w:p>
  <w:p w:rsidR="00254091" w:rsidRDefault="00254091" w:rsidP="00254091">
    <w:pPr>
      <w:jc w:val="center"/>
      <w:rPr>
        <w:rFonts w:ascii="Arial" w:hAnsi="Arial" w:cs="Arial"/>
      </w:rPr>
    </w:pPr>
    <w:r w:rsidRPr="000E5601">
      <w:rPr>
        <w:rFonts w:ascii="Georgia" w:hAnsi="Georgia"/>
        <w:b/>
        <w:sz w:val="28"/>
        <w:szCs w:val="28"/>
      </w:rPr>
      <w:t>Faculdades Integradas ASMEC</w:t>
    </w:r>
  </w:p>
  <w:p w:rsidR="00254091" w:rsidRPr="00D476D6" w:rsidRDefault="00254091" w:rsidP="00254091">
    <w:pPr>
      <w:jc w:val="center"/>
      <w:rPr>
        <w:rFonts w:ascii="Arial" w:hAnsi="Arial"/>
        <w:b/>
      </w:rPr>
    </w:pPr>
    <w:r w:rsidRPr="00D476D6">
      <w:rPr>
        <w:rFonts w:ascii="Arial" w:hAnsi="Arial"/>
        <w:b/>
      </w:rPr>
      <w:t>UNISEPE – União das Instituições de Serviço, Ensino e Pesquisa Ltda.</w:t>
    </w:r>
  </w:p>
  <w:p w:rsidR="00254091" w:rsidRPr="00A05C86" w:rsidRDefault="00254091" w:rsidP="00254091">
    <w:pPr>
      <w:jc w:val="center"/>
      <w:rPr>
        <w:rFonts w:ascii="Arial" w:hAnsi="Arial" w:cs="Arial"/>
        <w:sz w:val="18"/>
        <w:szCs w:val="18"/>
      </w:rPr>
    </w:pPr>
    <w:r w:rsidRPr="00A05C86">
      <w:rPr>
        <w:rFonts w:ascii="Arial" w:hAnsi="Arial" w:cs="Arial"/>
        <w:sz w:val="18"/>
        <w:szCs w:val="18"/>
      </w:rPr>
      <w:t>Recredenciamento – Portaria MEE/MEC nº 910, de 17/08/2016, publicada no D.O.U em 18/08/2016.</w:t>
    </w:r>
  </w:p>
  <w:p w:rsidR="00254091" w:rsidRDefault="00254091" w:rsidP="00254091">
    <w:pPr>
      <w:jc w:val="center"/>
      <w:rPr>
        <w:rFonts w:ascii="Arial" w:hAnsi="Arial"/>
        <w:b/>
        <w:sz w:val="18"/>
      </w:rPr>
    </w:pPr>
    <w:r w:rsidRPr="00613BB5">
      <w:rPr>
        <w:rFonts w:ascii="Arial" w:hAnsi="Arial"/>
        <w:sz w:val="16"/>
        <w:szCs w:val="16"/>
      </w:rPr>
      <w:t>Av. Prof. Dr. A</w:t>
    </w:r>
    <w:r>
      <w:rPr>
        <w:rFonts w:ascii="Arial" w:hAnsi="Arial"/>
        <w:sz w:val="16"/>
        <w:szCs w:val="16"/>
      </w:rPr>
      <w:t xml:space="preserve">ntônio Eufrásio de Toledo, 100 </w:t>
    </w:r>
    <w:r w:rsidRPr="00613BB5">
      <w:rPr>
        <w:rFonts w:ascii="Arial" w:hAnsi="Arial"/>
        <w:sz w:val="16"/>
        <w:szCs w:val="16"/>
      </w:rPr>
      <w:t>– Ouro Fino</w:t>
    </w:r>
    <w:r>
      <w:rPr>
        <w:rFonts w:ascii="Arial" w:hAnsi="Arial"/>
        <w:sz w:val="16"/>
        <w:szCs w:val="16"/>
      </w:rPr>
      <w:t xml:space="preserve"> </w:t>
    </w:r>
    <w:r w:rsidRPr="00613BB5">
      <w:rPr>
        <w:rFonts w:ascii="Arial" w:hAnsi="Arial"/>
        <w:sz w:val="16"/>
        <w:szCs w:val="16"/>
      </w:rPr>
      <w:t>(MG) – 37.570-000</w:t>
    </w:r>
  </w:p>
  <w:p w:rsidR="00254091" w:rsidRDefault="00254091" w:rsidP="00254091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Fonts w:ascii="Arial" w:hAnsi="Arial"/>
        <w:sz w:val="18"/>
      </w:rPr>
      <w:t xml:space="preserve"> Tel.Fax: (35) 3441-1616 ou 3441-1617 – </w:t>
    </w:r>
    <w:r w:rsidRPr="000E5601">
      <w:rPr>
        <w:rFonts w:ascii="Arial" w:hAnsi="Arial"/>
        <w:b/>
        <w:sz w:val="18"/>
        <w:u w:val="single"/>
      </w:rPr>
      <w:t>site</w:t>
    </w:r>
    <w:r>
      <w:rPr>
        <w:rFonts w:ascii="Arial" w:hAnsi="Arial"/>
        <w:sz w:val="18"/>
      </w:rPr>
      <w:t xml:space="preserve">  </w:t>
    </w:r>
    <w:hyperlink r:id="rId4" w:history="1">
      <w:r w:rsidRPr="00CD7590">
        <w:rPr>
          <w:rStyle w:val="Hyperlink"/>
          <w:rFonts w:ascii="Arial" w:hAnsi="Arial"/>
          <w:sz w:val="18"/>
        </w:rPr>
        <w:t>www.asmec.br</w:t>
      </w:r>
    </w:hyperlink>
    <w:r>
      <w:rPr>
        <w:rFonts w:ascii="Arial" w:hAnsi="Arial"/>
        <w:sz w:val="18"/>
      </w:rPr>
      <w:t xml:space="preserve">  -- </w:t>
    </w:r>
    <w:r w:rsidRPr="000E5601">
      <w:rPr>
        <w:rFonts w:ascii="Arial" w:hAnsi="Arial"/>
        <w:b/>
        <w:sz w:val="18"/>
        <w:u w:val="single"/>
      </w:rPr>
      <w:t>e-mail</w:t>
    </w:r>
    <w:r w:rsidRPr="00613BB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hyperlink r:id="rId5" w:history="1">
      <w:r w:rsidRPr="00613BB5">
        <w:rPr>
          <w:rStyle w:val="Hyperlink"/>
          <w:rFonts w:ascii="Arial" w:hAnsi="Arial"/>
          <w:sz w:val="18"/>
        </w:rPr>
        <w:t>asmec@asmec.br</w:t>
      </w:r>
    </w:hyperlink>
  </w:p>
  <w:p w:rsidR="00254091" w:rsidRPr="00EC087E" w:rsidRDefault="00254091" w:rsidP="00254091">
    <w:pPr>
      <w:pStyle w:val="Cabealho"/>
    </w:pPr>
    <w:r w:rsidRPr="00853C82">
      <w:rPr>
        <w:rFonts w:ascii="Georgia" w:hAnsi="Georgia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E9EFD2" wp14:editId="3AA215FE">
              <wp:simplePos x="0" y="0"/>
              <wp:positionH relativeFrom="column">
                <wp:posOffset>-1123950</wp:posOffset>
              </wp:positionH>
              <wp:positionV relativeFrom="paragraph">
                <wp:posOffset>111760</wp:posOffset>
              </wp:positionV>
              <wp:extent cx="1422082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2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78F3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5pt;margin-top:8.8pt;width:111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F83"/>
    <w:multiLevelType w:val="hybridMultilevel"/>
    <w:tmpl w:val="187CBD0E"/>
    <w:lvl w:ilvl="0" w:tplc="4E708274">
      <w:start w:val="1"/>
      <w:numFmt w:val="decimal"/>
      <w:lvlText w:val="%1)"/>
      <w:lvlJc w:val="left"/>
      <w:pPr>
        <w:ind w:left="334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002310A">
      <w:numFmt w:val="bullet"/>
      <w:lvlText w:val="•"/>
      <w:lvlJc w:val="left"/>
      <w:pPr>
        <w:ind w:left="1154" w:hanging="228"/>
      </w:pPr>
      <w:rPr>
        <w:rFonts w:hint="default"/>
        <w:lang w:val="pt-PT" w:eastAsia="en-US" w:bidi="ar-SA"/>
      </w:rPr>
    </w:lvl>
    <w:lvl w:ilvl="2" w:tplc="9182927A">
      <w:numFmt w:val="bullet"/>
      <w:lvlText w:val="•"/>
      <w:lvlJc w:val="left"/>
      <w:pPr>
        <w:ind w:left="1969" w:hanging="228"/>
      </w:pPr>
      <w:rPr>
        <w:rFonts w:hint="default"/>
        <w:lang w:val="pt-PT" w:eastAsia="en-US" w:bidi="ar-SA"/>
      </w:rPr>
    </w:lvl>
    <w:lvl w:ilvl="3" w:tplc="BEB26548">
      <w:numFmt w:val="bullet"/>
      <w:lvlText w:val="•"/>
      <w:lvlJc w:val="left"/>
      <w:pPr>
        <w:ind w:left="2784" w:hanging="228"/>
      </w:pPr>
      <w:rPr>
        <w:rFonts w:hint="default"/>
        <w:lang w:val="pt-PT" w:eastAsia="en-US" w:bidi="ar-SA"/>
      </w:rPr>
    </w:lvl>
    <w:lvl w:ilvl="4" w:tplc="0D1C51DA">
      <w:numFmt w:val="bullet"/>
      <w:lvlText w:val="•"/>
      <w:lvlJc w:val="left"/>
      <w:pPr>
        <w:ind w:left="3599" w:hanging="228"/>
      </w:pPr>
      <w:rPr>
        <w:rFonts w:hint="default"/>
        <w:lang w:val="pt-PT" w:eastAsia="en-US" w:bidi="ar-SA"/>
      </w:rPr>
    </w:lvl>
    <w:lvl w:ilvl="5" w:tplc="7DB63654">
      <w:numFmt w:val="bullet"/>
      <w:lvlText w:val="•"/>
      <w:lvlJc w:val="left"/>
      <w:pPr>
        <w:ind w:left="4414" w:hanging="228"/>
      </w:pPr>
      <w:rPr>
        <w:rFonts w:hint="default"/>
        <w:lang w:val="pt-PT" w:eastAsia="en-US" w:bidi="ar-SA"/>
      </w:rPr>
    </w:lvl>
    <w:lvl w:ilvl="6" w:tplc="BED2FC22">
      <w:numFmt w:val="bullet"/>
      <w:lvlText w:val="•"/>
      <w:lvlJc w:val="left"/>
      <w:pPr>
        <w:ind w:left="5228" w:hanging="228"/>
      </w:pPr>
      <w:rPr>
        <w:rFonts w:hint="default"/>
        <w:lang w:val="pt-PT" w:eastAsia="en-US" w:bidi="ar-SA"/>
      </w:rPr>
    </w:lvl>
    <w:lvl w:ilvl="7" w:tplc="41BE83B0">
      <w:numFmt w:val="bullet"/>
      <w:lvlText w:val="•"/>
      <w:lvlJc w:val="left"/>
      <w:pPr>
        <w:ind w:left="6043" w:hanging="228"/>
      </w:pPr>
      <w:rPr>
        <w:rFonts w:hint="default"/>
        <w:lang w:val="pt-PT" w:eastAsia="en-US" w:bidi="ar-SA"/>
      </w:rPr>
    </w:lvl>
    <w:lvl w:ilvl="8" w:tplc="6E8A1C42">
      <w:numFmt w:val="bullet"/>
      <w:lvlText w:val="•"/>
      <w:lvlJc w:val="left"/>
      <w:pPr>
        <w:ind w:left="6858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57D139F5"/>
    <w:multiLevelType w:val="hybridMultilevel"/>
    <w:tmpl w:val="50C88BB2"/>
    <w:lvl w:ilvl="0" w:tplc="A3F8F8BE">
      <w:numFmt w:val="bullet"/>
      <w:lvlText w:val="☐"/>
      <w:lvlJc w:val="left"/>
      <w:pPr>
        <w:ind w:left="297" w:hanging="191"/>
      </w:pPr>
      <w:rPr>
        <w:rFonts w:ascii="Segoe UI Symbol" w:eastAsia="Segoe UI Symbol" w:hAnsi="Segoe UI Symbol" w:cs="Segoe UI Symbol" w:hint="default"/>
        <w:spacing w:val="-2"/>
        <w:w w:val="100"/>
        <w:sz w:val="20"/>
        <w:szCs w:val="20"/>
        <w:lang w:val="pt-PT" w:eastAsia="en-US" w:bidi="ar-SA"/>
      </w:rPr>
    </w:lvl>
    <w:lvl w:ilvl="1" w:tplc="4A3E8038">
      <w:numFmt w:val="bullet"/>
      <w:lvlText w:val="•"/>
      <w:lvlJc w:val="left"/>
      <w:pPr>
        <w:ind w:left="1118" w:hanging="191"/>
      </w:pPr>
      <w:rPr>
        <w:rFonts w:hint="default"/>
        <w:lang w:val="pt-PT" w:eastAsia="en-US" w:bidi="ar-SA"/>
      </w:rPr>
    </w:lvl>
    <w:lvl w:ilvl="2" w:tplc="4FA24A80">
      <w:numFmt w:val="bullet"/>
      <w:lvlText w:val="•"/>
      <w:lvlJc w:val="left"/>
      <w:pPr>
        <w:ind w:left="1937" w:hanging="191"/>
      </w:pPr>
      <w:rPr>
        <w:rFonts w:hint="default"/>
        <w:lang w:val="pt-PT" w:eastAsia="en-US" w:bidi="ar-SA"/>
      </w:rPr>
    </w:lvl>
    <w:lvl w:ilvl="3" w:tplc="9842CC58">
      <w:numFmt w:val="bullet"/>
      <w:lvlText w:val="•"/>
      <w:lvlJc w:val="left"/>
      <w:pPr>
        <w:ind w:left="2756" w:hanging="191"/>
      </w:pPr>
      <w:rPr>
        <w:rFonts w:hint="default"/>
        <w:lang w:val="pt-PT" w:eastAsia="en-US" w:bidi="ar-SA"/>
      </w:rPr>
    </w:lvl>
    <w:lvl w:ilvl="4" w:tplc="D916BD04">
      <w:numFmt w:val="bullet"/>
      <w:lvlText w:val="•"/>
      <w:lvlJc w:val="left"/>
      <w:pPr>
        <w:ind w:left="3575" w:hanging="191"/>
      </w:pPr>
      <w:rPr>
        <w:rFonts w:hint="default"/>
        <w:lang w:val="pt-PT" w:eastAsia="en-US" w:bidi="ar-SA"/>
      </w:rPr>
    </w:lvl>
    <w:lvl w:ilvl="5" w:tplc="DCFC4700">
      <w:numFmt w:val="bullet"/>
      <w:lvlText w:val="•"/>
      <w:lvlJc w:val="left"/>
      <w:pPr>
        <w:ind w:left="4394" w:hanging="191"/>
      </w:pPr>
      <w:rPr>
        <w:rFonts w:hint="default"/>
        <w:lang w:val="pt-PT" w:eastAsia="en-US" w:bidi="ar-SA"/>
      </w:rPr>
    </w:lvl>
    <w:lvl w:ilvl="6" w:tplc="27B23382">
      <w:numFmt w:val="bullet"/>
      <w:lvlText w:val="•"/>
      <w:lvlJc w:val="left"/>
      <w:pPr>
        <w:ind w:left="5212" w:hanging="191"/>
      </w:pPr>
      <w:rPr>
        <w:rFonts w:hint="default"/>
        <w:lang w:val="pt-PT" w:eastAsia="en-US" w:bidi="ar-SA"/>
      </w:rPr>
    </w:lvl>
    <w:lvl w:ilvl="7" w:tplc="794CDAE0">
      <w:numFmt w:val="bullet"/>
      <w:lvlText w:val="•"/>
      <w:lvlJc w:val="left"/>
      <w:pPr>
        <w:ind w:left="6031" w:hanging="191"/>
      </w:pPr>
      <w:rPr>
        <w:rFonts w:hint="default"/>
        <w:lang w:val="pt-PT" w:eastAsia="en-US" w:bidi="ar-SA"/>
      </w:rPr>
    </w:lvl>
    <w:lvl w:ilvl="8" w:tplc="81725E46">
      <w:numFmt w:val="bullet"/>
      <w:lvlText w:val="•"/>
      <w:lvlJc w:val="left"/>
      <w:pPr>
        <w:ind w:left="6850" w:hanging="1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7C2B"/>
    <w:rsid w:val="00254091"/>
    <w:rsid w:val="007A469A"/>
    <w:rsid w:val="008527D3"/>
    <w:rsid w:val="00B27C2B"/>
    <w:rsid w:val="00C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307A7E-6AAB-4131-B3EE-161DEB6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sz w:val="15"/>
      <w:szCs w:val="15"/>
    </w:rPr>
  </w:style>
  <w:style w:type="paragraph" w:styleId="Ttulo">
    <w:name w:val="Title"/>
    <w:basedOn w:val="Normal"/>
    <w:uiPriority w:val="1"/>
    <w:qFormat/>
    <w:pPr>
      <w:ind w:left="1180" w:right="120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54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409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4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091"/>
    <w:rPr>
      <w:rFonts w:ascii="Calibri" w:eastAsia="Calibri" w:hAnsi="Calibri" w:cs="Calibri"/>
      <w:lang w:val="pt-PT"/>
    </w:rPr>
  </w:style>
  <w:style w:type="character" w:styleId="Hyperlink">
    <w:name w:val="Hyperlink"/>
    <w:rsid w:val="0025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smec@asmec.br" TargetMode="External"/><Relationship Id="rId4" Type="http://schemas.openxmlformats.org/officeDocument/2006/relationships/hyperlink" Target="http://www.asme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França</dc:creator>
  <cp:lastModifiedBy>CPD</cp:lastModifiedBy>
  <cp:revision>3</cp:revision>
  <dcterms:created xsi:type="dcterms:W3CDTF">2023-04-20T00:38:00Z</dcterms:created>
  <dcterms:modified xsi:type="dcterms:W3CDTF">2023-04-20T01:11:00Z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